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57" w:rsidRPr="007A1E6C" w:rsidRDefault="00987057" w:rsidP="00987057">
      <w:pPr>
        <w:spacing w:line="480" w:lineRule="exact"/>
        <w:contextualSpacing/>
        <w:rPr>
          <w:b/>
        </w:rPr>
      </w:pPr>
      <w:r w:rsidRPr="007A1E6C">
        <w:rPr>
          <w:rFonts w:hint="eastAsia"/>
          <w:b/>
        </w:rPr>
        <w:t>附件</w:t>
      </w:r>
      <w:r w:rsidRPr="007A1E6C">
        <w:rPr>
          <w:rFonts w:hint="eastAsia"/>
          <w:b/>
        </w:rPr>
        <w:t>2</w:t>
      </w:r>
    </w:p>
    <w:p w:rsidR="00987057" w:rsidRPr="007A1E6C" w:rsidRDefault="00987057" w:rsidP="00987057">
      <w:pPr>
        <w:spacing w:line="480" w:lineRule="exact"/>
        <w:ind w:firstLineChars="1000" w:firstLine="2100"/>
        <w:contextualSpacing/>
      </w:pPr>
      <w:r w:rsidRPr="007A1E6C">
        <w:rPr>
          <w:rFonts w:hint="eastAsia"/>
        </w:rPr>
        <w:t xml:space="preserve">                                       </w:t>
      </w:r>
      <w:r w:rsidRPr="007A1E6C">
        <w:rPr>
          <w:rFonts w:hint="eastAsia"/>
        </w:rPr>
        <w:t>编号</w:t>
      </w:r>
      <w:r w:rsidRPr="007A1E6C">
        <w:rPr>
          <w:rFonts w:hint="eastAsia"/>
        </w:rPr>
        <w:t xml:space="preserve">           </w:t>
      </w:r>
    </w:p>
    <w:p w:rsidR="00987057" w:rsidRPr="007A1E6C" w:rsidRDefault="00987057" w:rsidP="00987057">
      <w:pPr>
        <w:spacing w:line="480" w:lineRule="exact"/>
        <w:contextualSpacing/>
      </w:pPr>
      <w:r w:rsidRPr="007A1E6C">
        <w:rPr>
          <w:rFonts w:hint="eastAsia"/>
        </w:rPr>
        <w:t xml:space="preserve"> </w:t>
      </w:r>
    </w:p>
    <w:p w:rsidR="00987057" w:rsidRPr="007A1E6C" w:rsidRDefault="00987057" w:rsidP="00987057">
      <w:pPr>
        <w:spacing w:line="480" w:lineRule="exact"/>
        <w:contextualSpacing/>
        <w:jc w:val="center"/>
        <w:rPr>
          <w:b/>
          <w:sz w:val="32"/>
          <w:szCs w:val="32"/>
        </w:rPr>
      </w:pPr>
      <w:r w:rsidRPr="007A1E6C">
        <w:rPr>
          <w:rFonts w:hint="eastAsia"/>
          <w:b/>
          <w:sz w:val="32"/>
          <w:szCs w:val="32"/>
        </w:rPr>
        <w:t>安徽省省级农业科技园区总体规划</w:t>
      </w:r>
    </w:p>
    <w:p w:rsidR="00987057" w:rsidRPr="007A1E6C" w:rsidRDefault="00987057" w:rsidP="00987057">
      <w:pPr>
        <w:spacing w:line="480" w:lineRule="exact"/>
        <w:contextualSpacing/>
        <w:jc w:val="center"/>
        <w:rPr>
          <w:b/>
          <w:sz w:val="32"/>
          <w:szCs w:val="32"/>
        </w:rPr>
      </w:pPr>
      <w:r w:rsidRPr="007A1E6C">
        <w:rPr>
          <w:rFonts w:hint="eastAsia"/>
          <w:b/>
          <w:sz w:val="32"/>
          <w:szCs w:val="32"/>
        </w:rPr>
        <w:t>（封面）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sz w:val="28"/>
          <w:szCs w:val="28"/>
        </w:rPr>
      </w:pPr>
      <w:r w:rsidRPr="007A1E6C">
        <w:rPr>
          <w:rFonts w:hint="eastAsia"/>
          <w:sz w:val="28"/>
          <w:szCs w:val="28"/>
        </w:rPr>
        <w:t>园区名称</w:t>
      </w:r>
      <w:r w:rsidRPr="007A1E6C">
        <w:rPr>
          <w:rFonts w:hint="eastAsia"/>
          <w:sz w:val="28"/>
          <w:szCs w:val="28"/>
        </w:rPr>
        <w:t xml:space="preserve">                                           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</w:pPr>
      <w:r w:rsidRPr="007A1E6C">
        <w:rPr>
          <w:rFonts w:hint="eastAsia"/>
          <w:sz w:val="28"/>
          <w:szCs w:val="28"/>
        </w:rPr>
        <w:t>申报单位</w:t>
      </w:r>
      <w:r w:rsidRPr="007A1E6C">
        <w:rPr>
          <w:rFonts w:hint="eastAsia"/>
          <w:sz w:val="28"/>
          <w:szCs w:val="28"/>
        </w:rPr>
        <w:t xml:space="preserve"> </w:t>
      </w:r>
      <w:r w:rsidRPr="007A1E6C">
        <w:rPr>
          <w:rFonts w:hint="eastAsia"/>
        </w:rPr>
        <w:t xml:space="preserve">                                          </w:t>
      </w:r>
    </w:p>
    <w:p w:rsidR="00987057" w:rsidRPr="007A1E6C" w:rsidRDefault="00987057" w:rsidP="00987057">
      <w:pPr>
        <w:spacing w:line="480" w:lineRule="exact"/>
        <w:contextualSpacing/>
        <w:jc w:val="center"/>
      </w:pPr>
      <w:r w:rsidRPr="007A1E6C">
        <w:rPr>
          <w:rFonts w:hint="eastAsia"/>
        </w:rPr>
        <w:t>年</w:t>
      </w:r>
      <w:r w:rsidRPr="007A1E6C">
        <w:rPr>
          <w:rFonts w:hint="eastAsia"/>
        </w:rPr>
        <w:t xml:space="preserve">   </w:t>
      </w:r>
      <w:r w:rsidRPr="007A1E6C">
        <w:rPr>
          <w:rFonts w:hint="eastAsia"/>
        </w:rPr>
        <w:t>月</w:t>
      </w:r>
      <w:r w:rsidRPr="007A1E6C">
        <w:rPr>
          <w:rFonts w:hint="eastAsia"/>
        </w:rPr>
        <w:t xml:space="preserve">   </w:t>
      </w:r>
      <w:r w:rsidRPr="007A1E6C">
        <w:rPr>
          <w:rFonts w:hint="eastAsia"/>
        </w:rPr>
        <w:t>日</w:t>
      </w:r>
    </w:p>
    <w:p w:rsidR="00987057" w:rsidRPr="007A1E6C" w:rsidRDefault="00987057" w:rsidP="00987057">
      <w:pPr>
        <w:spacing w:line="480" w:lineRule="exact"/>
        <w:contextualSpacing/>
        <w:jc w:val="center"/>
        <w:rPr>
          <w:sz w:val="32"/>
          <w:szCs w:val="32"/>
        </w:rPr>
      </w:pPr>
    </w:p>
    <w:p w:rsidR="00987057" w:rsidRPr="007A1E6C" w:rsidRDefault="00987057" w:rsidP="00987057">
      <w:pPr>
        <w:spacing w:line="480" w:lineRule="exact"/>
        <w:contextualSpacing/>
        <w:jc w:val="center"/>
        <w:rPr>
          <w:sz w:val="32"/>
          <w:szCs w:val="32"/>
        </w:rPr>
      </w:pPr>
      <w:r w:rsidRPr="007A1E6C">
        <w:rPr>
          <w:rFonts w:hint="eastAsia"/>
          <w:sz w:val="32"/>
          <w:szCs w:val="32"/>
        </w:rPr>
        <w:t>（正文）</w:t>
      </w:r>
    </w:p>
    <w:p w:rsidR="00987057" w:rsidRPr="007A1E6C" w:rsidRDefault="00987057" w:rsidP="00987057">
      <w:pPr>
        <w:spacing w:line="480" w:lineRule="exact"/>
        <w:contextualSpacing/>
      </w:pPr>
    </w:p>
    <w:p w:rsidR="00987057" w:rsidRPr="007A1E6C" w:rsidRDefault="00987057" w:rsidP="00987057">
      <w:pPr>
        <w:spacing w:line="480" w:lineRule="exact"/>
        <w:ind w:firstLineChars="200" w:firstLine="562"/>
        <w:contextualSpacing/>
        <w:rPr>
          <w:b/>
          <w:sz w:val="28"/>
          <w:szCs w:val="28"/>
        </w:rPr>
      </w:pPr>
      <w:r w:rsidRPr="007A1E6C">
        <w:rPr>
          <w:rFonts w:hint="eastAsia"/>
          <w:b/>
          <w:sz w:val="28"/>
          <w:szCs w:val="28"/>
        </w:rPr>
        <w:t>一、编写内容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1. 提要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2. 概况（包括所在地区自然和社会经济条件、园区概况、优劣势分析等）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3. 园区建设的必要性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4. 总体思路与目标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5. 功能布局与建设定位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6. 主要建设任务与考核指标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7. 组织管理与运行机制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8. 投资估算、资金筹措与效益分析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9. 配套政策与保障措施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Cs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10. 建设年度任务与进度安排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b/>
          <w:sz w:val="28"/>
          <w:szCs w:val="28"/>
        </w:rPr>
      </w:pPr>
      <w:r w:rsidRPr="007A1E6C">
        <w:rPr>
          <w:rFonts w:ascii="仿宋_GB2312" w:eastAsia="仿宋_GB2312" w:hint="eastAsia"/>
          <w:bCs/>
          <w:sz w:val="28"/>
          <w:szCs w:val="28"/>
        </w:rPr>
        <w:t>11. 有关附件（园区规划图、表格及文件等）</w:t>
      </w:r>
    </w:p>
    <w:p w:rsidR="00987057" w:rsidRPr="007A1E6C" w:rsidRDefault="00987057" w:rsidP="00987057">
      <w:pPr>
        <w:spacing w:line="480" w:lineRule="exact"/>
        <w:ind w:firstLineChars="200" w:firstLine="562"/>
        <w:contextualSpacing/>
        <w:rPr>
          <w:b/>
          <w:sz w:val="28"/>
          <w:szCs w:val="28"/>
        </w:rPr>
      </w:pPr>
      <w:r w:rsidRPr="007A1E6C">
        <w:rPr>
          <w:rFonts w:hint="eastAsia"/>
          <w:b/>
          <w:sz w:val="28"/>
          <w:szCs w:val="28"/>
        </w:rPr>
        <w:t>二、编写说明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sz w:val="28"/>
          <w:szCs w:val="28"/>
        </w:rPr>
      </w:pPr>
      <w:r w:rsidRPr="007A1E6C">
        <w:rPr>
          <w:rFonts w:ascii="仿宋_GB2312" w:eastAsia="仿宋_GB2312" w:hint="eastAsia"/>
          <w:sz w:val="28"/>
          <w:szCs w:val="28"/>
        </w:rPr>
        <w:t>1. 按要求准确、如实编写。</w:t>
      </w:r>
    </w:p>
    <w:p w:rsidR="00987057" w:rsidRPr="007A1E6C" w:rsidRDefault="00987057" w:rsidP="00987057">
      <w:pPr>
        <w:spacing w:line="480" w:lineRule="exact"/>
        <w:ind w:firstLineChars="200" w:firstLine="560"/>
        <w:contextualSpacing/>
        <w:rPr>
          <w:rFonts w:ascii="仿宋_GB2312" w:eastAsia="仿宋_GB2312"/>
          <w:sz w:val="32"/>
          <w:szCs w:val="32"/>
        </w:rPr>
      </w:pPr>
      <w:r w:rsidRPr="007A1E6C">
        <w:rPr>
          <w:rFonts w:ascii="仿宋_GB2312" w:eastAsia="仿宋_GB2312" w:hint="eastAsia"/>
          <w:sz w:val="28"/>
          <w:szCs w:val="28"/>
        </w:rPr>
        <w:t>2. 编号由科技厅统一填写。</w:t>
      </w:r>
    </w:p>
    <w:p w:rsidR="002047A8" w:rsidRPr="00987057" w:rsidRDefault="002047A8"/>
    <w:sectPr w:rsidR="002047A8" w:rsidRPr="00987057" w:rsidSect="00E9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A7" w:rsidRDefault="004D3FA7" w:rsidP="00987057">
      <w:r>
        <w:separator/>
      </w:r>
    </w:p>
  </w:endnote>
  <w:endnote w:type="continuationSeparator" w:id="0">
    <w:p w:rsidR="004D3FA7" w:rsidRDefault="004D3FA7" w:rsidP="0098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A7" w:rsidRDefault="004D3FA7" w:rsidP="00987057">
      <w:r>
        <w:separator/>
      </w:r>
    </w:p>
  </w:footnote>
  <w:footnote w:type="continuationSeparator" w:id="0">
    <w:p w:rsidR="004D3FA7" w:rsidRDefault="004D3FA7" w:rsidP="00987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B1D"/>
    <w:rsid w:val="00107587"/>
    <w:rsid w:val="002047A8"/>
    <w:rsid w:val="004D3FA7"/>
    <w:rsid w:val="006A7B1D"/>
    <w:rsid w:val="00987057"/>
    <w:rsid w:val="00BA2BD6"/>
    <w:rsid w:val="00D067CF"/>
    <w:rsid w:val="00E9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0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周军捷</dc:creator>
  <cp:lastModifiedBy>ygc</cp:lastModifiedBy>
  <cp:revision>2</cp:revision>
  <dcterms:created xsi:type="dcterms:W3CDTF">2018-08-15T07:12:00Z</dcterms:created>
  <dcterms:modified xsi:type="dcterms:W3CDTF">2018-08-15T07:12:00Z</dcterms:modified>
</cp:coreProperties>
</file>